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29" w:rsidRPr="007E6F08" w:rsidRDefault="00C40C29" w:rsidP="007E6F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>АДМИНИСТРАЦИЯ ТЕРСКОГО СЕЛЬСКОГО ПОСЕЛЕНИЯ</w:t>
      </w:r>
    </w:p>
    <w:p w:rsidR="00C40C29" w:rsidRPr="007E6F08" w:rsidRDefault="00C40C29" w:rsidP="007E6F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C40C29" w:rsidRPr="007E6F08" w:rsidRDefault="00C40C29" w:rsidP="007E6F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>ЧЕЧЕНСКОЙ РЕСПУБЛИКИ</w:t>
      </w:r>
    </w:p>
    <w:p w:rsidR="00C40C29" w:rsidRPr="007E6F08" w:rsidRDefault="00C40C29" w:rsidP="007E6F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C29" w:rsidRPr="007E6F08" w:rsidRDefault="00C40C29" w:rsidP="007E6F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>ПОСТАНОВЛЕНИЕ</w:t>
      </w:r>
    </w:p>
    <w:p w:rsidR="00C40C29" w:rsidRPr="007E6F08" w:rsidRDefault="00C40C29" w:rsidP="007E6F08">
      <w:pPr>
        <w:spacing w:after="0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 xml:space="preserve"> </w:t>
      </w:r>
    </w:p>
    <w:p w:rsidR="00C40C29" w:rsidRPr="007E6F08" w:rsidRDefault="00C40C29" w:rsidP="007E6F08">
      <w:pPr>
        <w:spacing w:after="0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 xml:space="preserve">от  </w:t>
      </w:r>
      <w:r w:rsidR="009E28F4" w:rsidRPr="007E6F08">
        <w:rPr>
          <w:rFonts w:ascii="Times New Roman" w:hAnsi="Times New Roman"/>
          <w:sz w:val="28"/>
          <w:szCs w:val="28"/>
        </w:rPr>
        <w:t xml:space="preserve"> </w:t>
      </w:r>
      <w:r w:rsidR="007E6F08" w:rsidRPr="007E6F08">
        <w:rPr>
          <w:rFonts w:ascii="Times New Roman" w:hAnsi="Times New Roman"/>
          <w:sz w:val="28"/>
          <w:szCs w:val="28"/>
        </w:rPr>
        <w:t>07</w:t>
      </w:r>
      <w:r w:rsidR="002D1267" w:rsidRPr="007E6F08">
        <w:rPr>
          <w:rFonts w:ascii="Times New Roman" w:hAnsi="Times New Roman"/>
          <w:sz w:val="28"/>
          <w:szCs w:val="28"/>
        </w:rPr>
        <w:t>.</w:t>
      </w:r>
      <w:r w:rsidR="007E6F08" w:rsidRPr="007E6F08">
        <w:rPr>
          <w:rFonts w:ascii="Times New Roman" w:hAnsi="Times New Roman"/>
          <w:sz w:val="28"/>
          <w:szCs w:val="28"/>
        </w:rPr>
        <w:t>09</w:t>
      </w:r>
      <w:r w:rsidRPr="007E6F08">
        <w:rPr>
          <w:rFonts w:ascii="Times New Roman" w:hAnsi="Times New Roman"/>
          <w:sz w:val="28"/>
          <w:szCs w:val="28"/>
        </w:rPr>
        <w:t xml:space="preserve">.2017г.                      </w:t>
      </w:r>
      <w:r w:rsidRPr="007E6F08">
        <w:rPr>
          <w:rFonts w:ascii="Times New Roman" w:hAnsi="Times New Roman"/>
          <w:sz w:val="28"/>
          <w:szCs w:val="28"/>
        </w:rPr>
        <w:tab/>
      </w:r>
      <w:r w:rsidRPr="007E6F08">
        <w:rPr>
          <w:rFonts w:ascii="Times New Roman" w:hAnsi="Times New Roman"/>
          <w:sz w:val="28"/>
          <w:szCs w:val="28"/>
        </w:rPr>
        <w:tab/>
      </w:r>
      <w:r w:rsidR="002D1267" w:rsidRPr="007E6F08">
        <w:rPr>
          <w:rFonts w:ascii="Times New Roman" w:hAnsi="Times New Roman"/>
          <w:sz w:val="28"/>
          <w:szCs w:val="28"/>
        </w:rPr>
        <w:t xml:space="preserve">                   </w:t>
      </w:r>
      <w:r w:rsidRPr="007E6F08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DC0C6B" w:rsidRPr="007E6F08">
        <w:rPr>
          <w:rFonts w:ascii="Times New Roman" w:hAnsi="Times New Roman"/>
          <w:sz w:val="28"/>
          <w:szCs w:val="28"/>
        </w:rPr>
        <w:t xml:space="preserve">            </w:t>
      </w:r>
      <w:r w:rsidRPr="007E6F08">
        <w:rPr>
          <w:rFonts w:ascii="Times New Roman" w:hAnsi="Times New Roman"/>
          <w:sz w:val="28"/>
          <w:szCs w:val="28"/>
        </w:rPr>
        <w:t xml:space="preserve"> №   </w:t>
      </w:r>
      <w:r w:rsidR="009E28F4" w:rsidRPr="007E6F08">
        <w:rPr>
          <w:rFonts w:ascii="Times New Roman" w:hAnsi="Times New Roman"/>
          <w:sz w:val="28"/>
          <w:szCs w:val="28"/>
        </w:rPr>
        <w:t xml:space="preserve"> </w:t>
      </w:r>
      <w:r w:rsidR="00B52FB6" w:rsidRPr="007E6F08">
        <w:rPr>
          <w:rFonts w:ascii="Times New Roman" w:hAnsi="Times New Roman"/>
          <w:sz w:val="28"/>
          <w:szCs w:val="28"/>
        </w:rPr>
        <w:t>1</w:t>
      </w:r>
      <w:r w:rsidR="007E6F08" w:rsidRPr="007E6F08">
        <w:rPr>
          <w:rFonts w:ascii="Times New Roman" w:hAnsi="Times New Roman"/>
          <w:sz w:val="28"/>
          <w:szCs w:val="28"/>
        </w:rPr>
        <w:t>1</w:t>
      </w:r>
    </w:p>
    <w:p w:rsidR="00BA14F8" w:rsidRPr="007E6F08" w:rsidRDefault="00BA14F8" w:rsidP="007E6F08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7E6F08" w:rsidRPr="007E6F08" w:rsidRDefault="007E6F08" w:rsidP="007E6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6F08">
        <w:rPr>
          <w:rFonts w:ascii="Times New Roman" w:hAnsi="Times New Roman"/>
          <w:b/>
          <w:sz w:val="28"/>
          <w:szCs w:val="28"/>
        </w:rPr>
        <w:t>Об утверждении план-графика перехода на предоставление муниципальных услуг в электронной форме, предоставляемых администрацией Терского сельского поселения Грозненского муниципального района</w:t>
      </w:r>
    </w:p>
    <w:p w:rsidR="007E6F08" w:rsidRPr="007E6F08" w:rsidRDefault="007E6F08" w:rsidP="007E6F08">
      <w:pPr>
        <w:spacing w:after="0"/>
        <w:rPr>
          <w:rFonts w:ascii="Times New Roman" w:hAnsi="Times New Roman"/>
        </w:rPr>
      </w:pPr>
    </w:p>
    <w:p w:rsidR="007E6F08" w:rsidRPr="007E6F08" w:rsidRDefault="007E6F08" w:rsidP="007E6F08">
      <w:pPr>
        <w:spacing w:after="0"/>
        <w:jc w:val="both"/>
        <w:rPr>
          <w:rFonts w:ascii="Times New Roman" w:hAnsi="Times New Roman"/>
        </w:rPr>
      </w:pPr>
    </w:p>
    <w:p w:rsidR="007E6F08" w:rsidRPr="007E6F08" w:rsidRDefault="007E6F08" w:rsidP="007E6F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D75A6">
        <w:rPr>
          <w:rStyle w:val="ab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7E6F08">
        <w:rPr>
          <w:rFonts w:ascii="Times New Roman" w:hAnsi="Times New Roman"/>
          <w:sz w:val="28"/>
          <w:szCs w:val="28"/>
        </w:rPr>
        <w:t xml:space="preserve"> Российской Федерации от 27.07.2010 г. N 210-ФЗ "Об организации предоставления государственных и муниципальных услуг", </w:t>
      </w:r>
      <w:hyperlink r:id="rId7" w:history="1">
        <w:r w:rsidRPr="007D75A6">
          <w:rPr>
            <w:rStyle w:val="ab"/>
            <w:rFonts w:ascii="Times New Roman" w:hAnsi="Times New Roman"/>
            <w:color w:val="auto"/>
            <w:sz w:val="28"/>
            <w:szCs w:val="28"/>
          </w:rPr>
          <w:t>распоряжением</w:t>
        </w:r>
      </w:hyperlink>
      <w:r w:rsidRPr="007E6F08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17.12.2009 г. N 1993-р, руководствуясь Уставом </w:t>
      </w:r>
      <w:r>
        <w:rPr>
          <w:rFonts w:ascii="Times New Roman" w:hAnsi="Times New Roman"/>
          <w:sz w:val="28"/>
          <w:szCs w:val="28"/>
        </w:rPr>
        <w:t>Терского</w:t>
      </w:r>
      <w:r w:rsidRPr="007E6F08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7E6F08" w:rsidRPr="007E6F08" w:rsidRDefault="007E6F08" w:rsidP="007E6F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>ПОСТАНОВЛЯЮ:</w:t>
      </w:r>
    </w:p>
    <w:p w:rsidR="007E6F08" w:rsidRPr="007E6F08" w:rsidRDefault="007E6F08" w:rsidP="007E6F08">
      <w:pPr>
        <w:numPr>
          <w:ilvl w:val="0"/>
          <w:numId w:val="6"/>
        </w:numPr>
        <w:tabs>
          <w:tab w:val="clear" w:pos="1211"/>
          <w:tab w:val="left" w:pos="1134"/>
        </w:tabs>
        <w:spacing w:after="12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 xml:space="preserve">Утвердить </w:t>
      </w:r>
      <w:hyperlink r:id="rId8" w:anchor="YANDEX_16" w:history="1"/>
      <w:r w:rsidRPr="007E6F08">
        <w:rPr>
          <w:rFonts w:ascii="Times New Roman" w:hAnsi="Times New Roman"/>
          <w:sz w:val="28"/>
          <w:szCs w:val="28"/>
        </w:rPr>
        <w:t>план-график</w:t>
      </w:r>
      <w:hyperlink r:id="rId9" w:anchor="YANDEX_18" w:history="1"/>
      <w:r w:rsidRPr="007E6F08">
        <w:rPr>
          <w:rFonts w:ascii="Times New Roman" w:hAnsi="Times New Roman"/>
          <w:sz w:val="28"/>
          <w:szCs w:val="28"/>
        </w:rPr>
        <w:t xml:space="preserve"> </w:t>
      </w:r>
      <w:hyperlink r:id="rId10" w:anchor="YANDEX_17" w:history="1"/>
      <w:r w:rsidRPr="007E6F08">
        <w:rPr>
          <w:rFonts w:ascii="Times New Roman" w:hAnsi="Times New Roman"/>
          <w:sz w:val="28"/>
          <w:szCs w:val="28"/>
        </w:rPr>
        <w:t>перехода</w:t>
      </w:r>
      <w:hyperlink r:id="rId11" w:anchor="YANDEX_19" w:history="1"/>
      <w:r w:rsidRPr="007E6F08">
        <w:rPr>
          <w:rFonts w:ascii="Times New Roman" w:hAnsi="Times New Roman"/>
          <w:sz w:val="28"/>
          <w:szCs w:val="28"/>
        </w:rPr>
        <w:t xml:space="preserve"> </w:t>
      </w:r>
      <w:hyperlink r:id="rId12" w:anchor="YANDEX_18" w:history="1"/>
      <w:r w:rsidRPr="007E6F08">
        <w:rPr>
          <w:rFonts w:ascii="Times New Roman" w:hAnsi="Times New Roman"/>
          <w:sz w:val="28"/>
          <w:szCs w:val="28"/>
        </w:rPr>
        <w:t>на</w:t>
      </w:r>
      <w:hyperlink r:id="rId13" w:anchor="YANDEX_20" w:history="1"/>
      <w:r w:rsidRPr="007E6F08">
        <w:rPr>
          <w:rFonts w:ascii="Times New Roman" w:hAnsi="Times New Roman"/>
          <w:sz w:val="28"/>
          <w:szCs w:val="28"/>
        </w:rPr>
        <w:t xml:space="preserve"> </w:t>
      </w:r>
      <w:hyperlink r:id="rId14" w:anchor="YANDEX_19" w:history="1"/>
      <w:r w:rsidRPr="007E6F08">
        <w:rPr>
          <w:rFonts w:ascii="Times New Roman" w:hAnsi="Times New Roman"/>
          <w:sz w:val="28"/>
          <w:szCs w:val="28"/>
        </w:rPr>
        <w:t>предоставление</w:t>
      </w:r>
      <w:hyperlink r:id="rId15" w:anchor="YANDEX_21" w:history="1"/>
      <w:hyperlink r:id="rId16" w:anchor="YANDEX_20" w:history="1"/>
      <w:r w:rsidRPr="007E6F08">
        <w:rPr>
          <w:rFonts w:ascii="Times New Roman" w:hAnsi="Times New Roman"/>
          <w:sz w:val="28"/>
          <w:szCs w:val="28"/>
        </w:rPr>
        <w:t xml:space="preserve"> муниципальных</w:t>
      </w:r>
      <w:hyperlink r:id="rId17" w:anchor="YANDEX_22" w:history="1"/>
      <w:r w:rsidRPr="007E6F08">
        <w:rPr>
          <w:rFonts w:ascii="Times New Roman" w:hAnsi="Times New Roman"/>
          <w:sz w:val="28"/>
          <w:szCs w:val="28"/>
        </w:rPr>
        <w:t xml:space="preserve"> </w:t>
      </w:r>
      <w:hyperlink r:id="rId18" w:anchor="YANDEX_21" w:history="1"/>
      <w:r w:rsidRPr="007E6F08">
        <w:rPr>
          <w:rFonts w:ascii="Times New Roman" w:hAnsi="Times New Roman"/>
          <w:sz w:val="28"/>
          <w:szCs w:val="28"/>
        </w:rPr>
        <w:t>услуг</w:t>
      </w:r>
      <w:hyperlink r:id="rId19" w:anchor="YANDEX_23" w:history="1"/>
      <w:r w:rsidRPr="007E6F08">
        <w:rPr>
          <w:rFonts w:ascii="Times New Roman" w:hAnsi="Times New Roman"/>
          <w:sz w:val="28"/>
          <w:szCs w:val="28"/>
        </w:rPr>
        <w:t xml:space="preserve"> </w:t>
      </w:r>
      <w:hyperlink r:id="rId20" w:anchor="YANDEX_22" w:history="1"/>
      <w:r w:rsidRPr="007E6F08">
        <w:rPr>
          <w:rFonts w:ascii="Times New Roman" w:hAnsi="Times New Roman"/>
          <w:sz w:val="28"/>
          <w:szCs w:val="28"/>
        </w:rPr>
        <w:t>в</w:t>
      </w:r>
      <w:hyperlink r:id="rId21" w:anchor="YANDEX_24" w:history="1"/>
      <w:r w:rsidRPr="007E6F08">
        <w:rPr>
          <w:rFonts w:ascii="Times New Roman" w:hAnsi="Times New Roman"/>
          <w:sz w:val="28"/>
          <w:szCs w:val="28"/>
        </w:rPr>
        <w:t xml:space="preserve"> </w:t>
      </w:r>
      <w:hyperlink r:id="rId22" w:anchor="YANDEX_23" w:history="1"/>
      <w:r w:rsidRPr="007E6F08">
        <w:rPr>
          <w:rFonts w:ascii="Times New Roman" w:hAnsi="Times New Roman"/>
          <w:sz w:val="28"/>
          <w:szCs w:val="28"/>
        </w:rPr>
        <w:t>электронном</w:t>
      </w:r>
      <w:hyperlink r:id="rId23" w:anchor="YANDEX_25" w:history="1"/>
      <w:r w:rsidRPr="007E6F08">
        <w:rPr>
          <w:rFonts w:ascii="Times New Roman" w:hAnsi="Times New Roman"/>
          <w:sz w:val="28"/>
          <w:szCs w:val="28"/>
        </w:rPr>
        <w:t xml:space="preserve"> виде, предоставляемых администрацией </w:t>
      </w:r>
      <w:r>
        <w:rPr>
          <w:rFonts w:ascii="Times New Roman" w:hAnsi="Times New Roman"/>
          <w:sz w:val="28"/>
          <w:szCs w:val="28"/>
        </w:rPr>
        <w:t xml:space="preserve">Терского </w:t>
      </w:r>
      <w:r w:rsidRPr="007E6F08">
        <w:rPr>
          <w:rFonts w:ascii="Times New Roman" w:hAnsi="Times New Roman"/>
          <w:sz w:val="28"/>
          <w:szCs w:val="28"/>
        </w:rPr>
        <w:t>сельского поселения Грозненского муниципального района Чеченской Республики (Приложение № 1).</w:t>
      </w:r>
    </w:p>
    <w:p w:rsidR="007E6F08" w:rsidRPr="007E6F08" w:rsidRDefault="007E6F08" w:rsidP="007E6F08">
      <w:pPr>
        <w:numPr>
          <w:ilvl w:val="0"/>
          <w:numId w:val="6"/>
        </w:numPr>
        <w:tabs>
          <w:tab w:val="num" w:pos="0"/>
          <w:tab w:val="left" w:pos="1134"/>
        </w:tabs>
        <w:spacing w:after="12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 xml:space="preserve">Организовать переход на предоставление в электронном виде муниципальных услуг администрации </w:t>
      </w:r>
      <w:r>
        <w:rPr>
          <w:rFonts w:ascii="Times New Roman" w:hAnsi="Times New Roman"/>
          <w:sz w:val="28"/>
          <w:szCs w:val="28"/>
        </w:rPr>
        <w:t xml:space="preserve">Терского </w:t>
      </w:r>
      <w:r w:rsidRPr="007E6F08">
        <w:rPr>
          <w:rFonts w:ascii="Times New Roman" w:hAnsi="Times New Roman"/>
          <w:sz w:val="28"/>
          <w:szCs w:val="28"/>
        </w:rPr>
        <w:t xml:space="preserve">сельского поселения Грозненского муниципального района, а также услуг, предоставляемых подведомственными муниципальными учреждениями </w:t>
      </w:r>
      <w:r>
        <w:rPr>
          <w:rFonts w:ascii="Times New Roman" w:hAnsi="Times New Roman"/>
          <w:sz w:val="28"/>
          <w:szCs w:val="28"/>
        </w:rPr>
        <w:t xml:space="preserve">Терского </w:t>
      </w:r>
      <w:r w:rsidRPr="007E6F08">
        <w:rPr>
          <w:rFonts w:ascii="Times New Roman" w:hAnsi="Times New Roman"/>
          <w:sz w:val="28"/>
          <w:szCs w:val="28"/>
        </w:rPr>
        <w:t>сельского поселения Грозненского муниципальн</w:t>
      </w:r>
      <w:r w:rsidR="00F136D7">
        <w:rPr>
          <w:rFonts w:ascii="Times New Roman" w:hAnsi="Times New Roman"/>
          <w:sz w:val="28"/>
          <w:szCs w:val="28"/>
        </w:rPr>
        <w:t>ого района Чеченской Республики.</w:t>
      </w:r>
    </w:p>
    <w:p w:rsidR="007E6F08" w:rsidRPr="007E6F08" w:rsidRDefault="007E6F08" w:rsidP="007E6F08">
      <w:pPr>
        <w:numPr>
          <w:ilvl w:val="0"/>
          <w:numId w:val="6"/>
        </w:numPr>
        <w:tabs>
          <w:tab w:val="num" w:pos="0"/>
          <w:tab w:val="left" w:pos="1134"/>
        </w:tabs>
        <w:spacing w:after="12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>Обеспечить поддержание в актуальном состоянии информации о муниципальных услугах, содержащихся в региональном реестре.</w:t>
      </w:r>
      <w:bookmarkStart w:id="0" w:name="sub_4"/>
    </w:p>
    <w:p w:rsidR="007E6F08" w:rsidRPr="007E6F08" w:rsidRDefault="007E6F08" w:rsidP="007E6F08">
      <w:pPr>
        <w:numPr>
          <w:ilvl w:val="0"/>
          <w:numId w:val="6"/>
        </w:numPr>
        <w:tabs>
          <w:tab w:val="num" w:pos="0"/>
          <w:tab w:val="left" w:pos="1134"/>
        </w:tabs>
        <w:spacing w:after="12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r w:rsidRPr="007E6F08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разместить на официальном сайте </w:t>
      </w:r>
      <w:r w:rsidRPr="007E6F0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Терского </w:t>
      </w:r>
      <w:r w:rsidRPr="007E6F08">
        <w:rPr>
          <w:rFonts w:ascii="Times New Roman" w:hAnsi="Times New Roman"/>
          <w:sz w:val="28"/>
          <w:szCs w:val="28"/>
        </w:rPr>
        <w:t>сельского поселения</w:t>
      </w:r>
      <w:r w:rsidR="00F136D7">
        <w:rPr>
          <w:rFonts w:ascii="Times New Roman" w:hAnsi="Times New Roman"/>
          <w:sz w:val="28"/>
          <w:szCs w:val="28"/>
        </w:rPr>
        <w:t>.</w:t>
      </w:r>
    </w:p>
    <w:p w:rsidR="007E6F08" w:rsidRPr="007E6F08" w:rsidRDefault="007E6F08" w:rsidP="007E6F08">
      <w:pPr>
        <w:numPr>
          <w:ilvl w:val="0"/>
          <w:numId w:val="6"/>
        </w:numPr>
        <w:tabs>
          <w:tab w:val="num" w:pos="0"/>
          <w:tab w:val="left" w:pos="1134"/>
        </w:tabs>
        <w:spacing w:after="12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bookmarkEnd w:id="1"/>
    <w:p w:rsidR="00857A3A" w:rsidRPr="007E6F08" w:rsidRDefault="00857A3A" w:rsidP="007E6F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7A3A" w:rsidRDefault="00857A3A" w:rsidP="007E6F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> </w:t>
      </w:r>
    </w:p>
    <w:p w:rsidR="007E6F08" w:rsidRPr="007E6F08" w:rsidRDefault="007E6F08" w:rsidP="007E6F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7A3A" w:rsidRPr="007E6F08" w:rsidRDefault="00857A3A" w:rsidP="00F136D7">
      <w:pPr>
        <w:pStyle w:val="a3"/>
        <w:tabs>
          <w:tab w:val="left" w:pos="885"/>
        </w:tabs>
        <w:jc w:val="both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> </w:t>
      </w:r>
      <w:r w:rsidR="00F136D7">
        <w:rPr>
          <w:rFonts w:ascii="Times New Roman" w:hAnsi="Times New Roman"/>
          <w:sz w:val="28"/>
          <w:szCs w:val="28"/>
        </w:rPr>
        <w:tab/>
        <w:t>Глава администрации                                                              Ш.С.Ахмадов</w:t>
      </w:r>
    </w:p>
    <w:p w:rsidR="00857A3A" w:rsidRPr="007E6F08" w:rsidRDefault="00857A3A" w:rsidP="007E6F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> </w:t>
      </w:r>
    </w:p>
    <w:p w:rsidR="007E6F08" w:rsidRPr="007E6F08" w:rsidRDefault="007E6F08" w:rsidP="007E6F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6F08" w:rsidRPr="007E6F08" w:rsidRDefault="007E6F08" w:rsidP="007E6F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6F08" w:rsidRPr="007E6F08" w:rsidRDefault="007E6F08" w:rsidP="007E6F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6F08" w:rsidRPr="007E6F08" w:rsidRDefault="007E6F08" w:rsidP="007E6F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6F08" w:rsidRDefault="007E6F08" w:rsidP="007E6F08">
      <w:pPr>
        <w:spacing w:after="0"/>
        <w:jc w:val="right"/>
        <w:rPr>
          <w:rFonts w:ascii="Times New Roman" w:hAnsi="Times New Roman"/>
        </w:rPr>
        <w:sectPr w:rsidR="007E6F08" w:rsidSect="007E6F0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E6F08" w:rsidRPr="007D75A6" w:rsidRDefault="007E6F08" w:rsidP="007D75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75A6"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7E6F08" w:rsidRPr="007D75A6" w:rsidRDefault="007E6F08" w:rsidP="007D75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75A6">
        <w:rPr>
          <w:rFonts w:ascii="Times New Roman" w:hAnsi="Times New Roman"/>
          <w:sz w:val="28"/>
          <w:szCs w:val="28"/>
        </w:rPr>
        <w:t>Администрации Терского с\п</w:t>
      </w:r>
    </w:p>
    <w:p w:rsidR="007E6F08" w:rsidRPr="007D75A6" w:rsidRDefault="007E6F08" w:rsidP="007D75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75A6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7E6F08" w:rsidRPr="007D75A6" w:rsidRDefault="007E6F08" w:rsidP="007D75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75A6">
        <w:rPr>
          <w:rFonts w:ascii="Times New Roman" w:hAnsi="Times New Roman"/>
          <w:sz w:val="28"/>
          <w:szCs w:val="28"/>
        </w:rPr>
        <w:t>от 07.09.2017 г. №  11</w:t>
      </w:r>
    </w:p>
    <w:bookmarkStart w:id="2" w:name="YANDEX_35"/>
    <w:bookmarkEnd w:id="2"/>
    <w:p w:rsidR="007E6F08" w:rsidRPr="007D75A6" w:rsidRDefault="00C015A6" w:rsidP="007E6F08">
      <w:pPr>
        <w:spacing w:before="100" w:beforeAutospacing="1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75A6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="007E6F08" w:rsidRPr="007D75A6">
        <w:rPr>
          <w:rFonts w:ascii="Times New Roman" w:hAnsi="Times New Roman"/>
          <w:b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"YANDEX_34" </w:instrText>
      </w:r>
      <w:r w:rsidRPr="007D75A6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  <w:r w:rsidR="007E6F08" w:rsidRPr="007D75A6">
        <w:rPr>
          <w:rFonts w:ascii="Times New Roman" w:hAnsi="Times New Roman"/>
          <w:b/>
          <w:color w:val="000000"/>
          <w:sz w:val="28"/>
          <w:szCs w:val="28"/>
        </w:rPr>
        <w:t> ПЛАН-ГРАФИК </w:t>
      </w:r>
      <w:hyperlink r:id="rId24" w:anchor="YANDEX_36" w:history="1"/>
      <w:r w:rsidR="007E6F08" w:rsidRPr="007D7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bookmarkStart w:id="3" w:name="YANDEX_36"/>
    <w:bookmarkEnd w:id="3"/>
    <w:p w:rsidR="007E6F08" w:rsidRPr="007D75A6" w:rsidRDefault="00C015A6" w:rsidP="007E6F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75A6">
        <w:rPr>
          <w:rFonts w:ascii="Times New Roman" w:hAnsi="Times New Roman"/>
          <w:b/>
          <w:sz w:val="28"/>
          <w:szCs w:val="28"/>
        </w:rPr>
        <w:fldChar w:fldCharType="begin"/>
      </w:r>
      <w:r w:rsidR="007E6F08" w:rsidRPr="007D75A6">
        <w:rPr>
          <w:rFonts w:ascii="Times New Roman" w:hAnsi="Times New Roman"/>
          <w:b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"YANDEX_35" </w:instrText>
      </w:r>
      <w:r w:rsidRPr="007D75A6">
        <w:rPr>
          <w:rFonts w:ascii="Times New Roman" w:hAnsi="Times New Roman"/>
          <w:b/>
          <w:sz w:val="28"/>
          <w:szCs w:val="28"/>
        </w:rPr>
        <w:fldChar w:fldCharType="end"/>
      </w:r>
      <w:r w:rsidR="007E6F08" w:rsidRPr="007D75A6">
        <w:rPr>
          <w:rFonts w:ascii="Times New Roman" w:hAnsi="Times New Roman"/>
          <w:b/>
          <w:sz w:val="28"/>
          <w:szCs w:val="28"/>
        </w:rPr>
        <w:t> ПЕРЕХОДА </w:t>
      </w:r>
      <w:hyperlink r:id="rId25" w:anchor="YANDEX_37" w:history="1"/>
      <w:bookmarkStart w:id="4" w:name="YANDEX_37"/>
      <w:bookmarkEnd w:id="4"/>
      <w:r w:rsidRPr="007D75A6">
        <w:rPr>
          <w:rFonts w:ascii="Times New Roman" w:hAnsi="Times New Roman"/>
          <w:b/>
          <w:sz w:val="28"/>
          <w:szCs w:val="28"/>
        </w:rPr>
        <w:fldChar w:fldCharType="begin"/>
      </w:r>
      <w:r w:rsidR="007E6F08" w:rsidRPr="007D75A6">
        <w:rPr>
          <w:rFonts w:ascii="Times New Roman" w:hAnsi="Times New Roman"/>
          <w:b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"YANDEX_36" </w:instrText>
      </w:r>
      <w:r w:rsidRPr="007D75A6">
        <w:rPr>
          <w:rFonts w:ascii="Times New Roman" w:hAnsi="Times New Roman"/>
          <w:b/>
          <w:sz w:val="28"/>
          <w:szCs w:val="28"/>
        </w:rPr>
        <w:fldChar w:fldCharType="end"/>
      </w:r>
      <w:r w:rsidR="007E6F08" w:rsidRPr="007D75A6">
        <w:rPr>
          <w:rFonts w:ascii="Times New Roman" w:hAnsi="Times New Roman"/>
          <w:b/>
          <w:sz w:val="28"/>
          <w:szCs w:val="28"/>
        </w:rPr>
        <w:t>НА</w:t>
      </w:r>
      <w:hyperlink r:id="rId26" w:anchor="YANDEX_38" w:history="1"/>
      <w:bookmarkStart w:id="5" w:name="YANDEX_38"/>
      <w:bookmarkEnd w:id="5"/>
      <w:r w:rsidRPr="007D75A6">
        <w:rPr>
          <w:rFonts w:ascii="Times New Roman" w:hAnsi="Times New Roman"/>
          <w:b/>
          <w:sz w:val="28"/>
          <w:szCs w:val="28"/>
        </w:rPr>
        <w:fldChar w:fldCharType="begin"/>
      </w:r>
      <w:r w:rsidR="007E6F08" w:rsidRPr="007D75A6">
        <w:rPr>
          <w:rFonts w:ascii="Times New Roman" w:hAnsi="Times New Roman"/>
          <w:b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"YANDEX_37" </w:instrText>
      </w:r>
      <w:r w:rsidRPr="007D75A6">
        <w:rPr>
          <w:rFonts w:ascii="Times New Roman" w:hAnsi="Times New Roman"/>
          <w:b/>
          <w:sz w:val="28"/>
          <w:szCs w:val="28"/>
        </w:rPr>
        <w:fldChar w:fldCharType="end"/>
      </w:r>
      <w:r w:rsidR="007E6F08" w:rsidRPr="007D75A6">
        <w:rPr>
          <w:rFonts w:ascii="Times New Roman" w:hAnsi="Times New Roman"/>
          <w:b/>
          <w:sz w:val="28"/>
          <w:szCs w:val="28"/>
        </w:rPr>
        <w:t> ПРЕДОСТАВЛЕНИЕ</w:t>
      </w:r>
      <w:hyperlink r:id="rId27" w:anchor="YANDEX_39" w:history="1"/>
      <w:bookmarkStart w:id="6" w:name="YANDEX_39"/>
      <w:bookmarkEnd w:id="6"/>
      <w:r w:rsidRPr="007D75A6">
        <w:rPr>
          <w:rFonts w:ascii="Times New Roman" w:hAnsi="Times New Roman"/>
          <w:b/>
          <w:sz w:val="28"/>
          <w:szCs w:val="28"/>
        </w:rPr>
        <w:fldChar w:fldCharType="begin"/>
      </w:r>
      <w:r w:rsidR="007E6F08" w:rsidRPr="007D75A6">
        <w:rPr>
          <w:rFonts w:ascii="Times New Roman" w:hAnsi="Times New Roman"/>
          <w:b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"YANDEX_38" </w:instrText>
      </w:r>
      <w:r w:rsidRPr="007D75A6">
        <w:rPr>
          <w:rFonts w:ascii="Times New Roman" w:hAnsi="Times New Roman"/>
          <w:b/>
          <w:sz w:val="28"/>
          <w:szCs w:val="28"/>
        </w:rPr>
        <w:fldChar w:fldCharType="end"/>
      </w:r>
      <w:r w:rsidR="007E6F08" w:rsidRPr="007D75A6">
        <w:rPr>
          <w:rFonts w:ascii="Times New Roman" w:hAnsi="Times New Roman"/>
          <w:b/>
          <w:sz w:val="28"/>
          <w:szCs w:val="28"/>
        </w:rPr>
        <w:t> УСЛУГ</w:t>
      </w:r>
      <w:hyperlink r:id="rId28" w:anchor="YANDEX_40" w:history="1"/>
      <w:bookmarkStart w:id="7" w:name="YANDEX_40"/>
      <w:bookmarkEnd w:id="7"/>
      <w:r w:rsidRPr="007D75A6">
        <w:rPr>
          <w:rFonts w:ascii="Times New Roman" w:hAnsi="Times New Roman"/>
          <w:b/>
          <w:sz w:val="28"/>
          <w:szCs w:val="28"/>
        </w:rPr>
        <w:fldChar w:fldCharType="begin"/>
      </w:r>
      <w:r w:rsidR="007E6F08" w:rsidRPr="007D75A6">
        <w:rPr>
          <w:rFonts w:ascii="Times New Roman" w:hAnsi="Times New Roman"/>
          <w:b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"YANDEX_39" </w:instrText>
      </w:r>
      <w:r w:rsidRPr="007D75A6">
        <w:rPr>
          <w:rFonts w:ascii="Times New Roman" w:hAnsi="Times New Roman"/>
          <w:b/>
          <w:sz w:val="28"/>
          <w:szCs w:val="28"/>
        </w:rPr>
        <w:fldChar w:fldCharType="end"/>
      </w:r>
      <w:r w:rsidR="007E6F08" w:rsidRPr="007D75A6">
        <w:rPr>
          <w:rFonts w:ascii="Times New Roman" w:hAnsi="Times New Roman"/>
          <w:b/>
          <w:sz w:val="28"/>
          <w:szCs w:val="28"/>
        </w:rPr>
        <w:t> В</w:t>
      </w:r>
      <w:hyperlink r:id="rId29" w:anchor="YANDEX_41" w:history="1"/>
      <w:bookmarkStart w:id="8" w:name="YANDEX_41"/>
      <w:bookmarkEnd w:id="8"/>
      <w:r w:rsidRPr="007D75A6">
        <w:rPr>
          <w:rFonts w:ascii="Times New Roman" w:hAnsi="Times New Roman"/>
          <w:b/>
          <w:sz w:val="28"/>
          <w:szCs w:val="28"/>
        </w:rPr>
        <w:fldChar w:fldCharType="begin"/>
      </w:r>
      <w:r w:rsidR="007E6F08" w:rsidRPr="007D75A6">
        <w:rPr>
          <w:rFonts w:ascii="Times New Roman" w:hAnsi="Times New Roman"/>
          <w:b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"YANDEX_40" </w:instrText>
      </w:r>
      <w:r w:rsidRPr="007D75A6">
        <w:rPr>
          <w:rFonts w:ascii="Times New Roman" w:hAnsi="Times New Roman"/>
          <w:b/>
          <w:sz w:val="28"/>
          <w:szCs w:val="28"/>
        </w:rPr>
        <w:fldChar w:fldCharType="end"/>
      </w:r>
      <w:r w:rsidR="007E6F08" w:rsidRPr="007D75A6">
        <w:rPr>
          <w:rFonts w:ascii="Times New Roman" w:hAnsi="Times New Roman"/>
          <w:b/>
          <w:sz w:val="28"/>
          <w:szCs w:val="28"/>
        </w:rPr>
        <w:t> ЭЛЕКТРОННОМ</w:t>
      </w:r>
      <w:hyperlink r:id="rId30" w:anchor="YANDEX_42" w:history="1"/>
      <w:r w:rsidR="007E6F08" w:rsidRPr="007D75A6">
        <w:rPr>
          <w:rFonts w:ascii="Times New Roman" w:hAnsi="Times New Roman"/>
          <w:b/>
          <w:sz w:val="28"/>
          <w:szCs w:val="28"/>
        </w:rPr>
        <w:t xml:space="preserve"> ВИДЕ,</w:t>
      </w:r>
    </w:p>
    <w:p w:rsidR="007E6F08" w:rsidRPr="007D75A6" w:rsidRDefault="007E6F08" w:rsidP="007E6F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75A6">
        <w:rPr>
          <w:rFonts w:ascii="Times New Roman" w:hAnsi="Times New Roman"/>
          <w:b/>
          <w:sz w:val="28"/>
          <w:szCs w:val="28"/>
        </w:rPr>
        <w:t xml:space="preserve">ПРЕДОСТАВЛЯЕМЫХ АДМИНИСТРАЦИЕЙ ТЕРСКОГО СЕЛЬСКОГО ПОСЕЛЕНИЯ </w:t>
      </w:r>
    </w:p>
    <w:p w:rsidR="007E6F08" w:rsidRPr="007D75A6" w:rsidRDefault="007E6F08" w:rsidP="007E6F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75A6">
        <w:rPr>
          <w:rFonts w:ascii="Times New Roman" w:hAnsi="Times New Roman"/>
          <w:b/>
          <w:sz w:val="28"/>
          <w:szCs w:val="28"/>
        </w:rPr>
        <w:t>ГРОЗНЕНСКОГО МУНИЦИПАЛЬНОГО РАЙОНА ЧЕЧЕНСКОЙ РЕСПУБЛИКИ</w:t>
      </w:r>
    </w:p>
    <w:p w:rsidR="007E6F08" w:rsidRPr="007E6F08" w:rsidRDefault="007E6F08" w:rsidP="007E6F08">
      <w:pPr>
        <w:spacing w:after="0"/>
        <w:jc w:val="center"/>
        <w:rPr>
          <w:rFonts w:ascii="Times New Roman" w:hAnsi="Times New Roman"/>
        </w:rPr>
      </w:pPr>
    </w:p>
    <w:tbl>
      <w:tblPr>
        <w:tblW w:w="14585" w:type="dxa"/>
        <w:tblCellSpacing w:w="0" w:type="dxa"/>
        <w:tblInd w:w="-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"/>
        <w:gridCol w:w="686"/>
        <w:gridCol w:w="3690"/>
        <w:gridCol w:w="2267"/>
        <w:gridCol w:w="1700"/>
        <w:gridCol w:w="1700"/>
        <w:gridCol w:w="1701"/>
        <w:gridCol w:w="1701"/>
        <w:gridCol w:w="1134"/>
      </w:tblGrid>
      <w:tr w:rsidR="007E6F08" w:rsidRPr="007E6F08" w:rsidTr="007D75A6">
        <w:trPr>
          <w:gridBefore w:val="1"/>
          <w:wBefore w:w="6" w:type="dxa"/>
          <w:trHeight w:val="488"/>
          <w:tblCellSpacing w:w="0" w:type="dxa"/>
        </w:trPr>
        <w:tc>
          <w:tcPr>
            <w:tcW w:w="686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90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услуги, предоставляемой администрацией Ларинского сельского поселения</w:t>
            </w:r>
          </w:p>
        </w:tc>
        <w:tc>
          <w:tcPr>
            <w:tcW w:w="2267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936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и содержание этапов</w:t>
            </w:r>
            <w:bookmarkStart w:id="9" w:name="YANDEX_42"/>
            <w:bookmarkEnd w:id="9"/>
            <w:r w:rsidR="00C015A6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="00C015A6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 перехода</w:t>
            </w:r>
            <w:hyperlink r:id="rId31" w:anchor="YANDEX_43" w:history="1"/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10" w:name="YANDEX_43"/>
            <w:bookmarkEnd w:id="10"/>
            <w:r w:rsidR="00C015A6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="00C015A6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на </w:t>
            </w:r>
            <w:hyperlink r:id="rId32" w:anchor="YANDEX_44" w:history="1"/>
            <w:bookmarkStart w:id="11" w:name="YANDEX_44"/>
            <w:bookmarkEnd w:id="11"/>
            <w:r w:rsidR="00C015A6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="00C015A6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услуг</w:t>
            </w:r>
            <w:hyperlink r:id="rId33" w:anchor="YANDEX_47" w:history="1"/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12" w:name="YANDEX_47"/>
            <w:bookmarkEnd w:id="12"/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hyperlink r:id="rId34" w:anchor="YANDEX_46" w:history="1"/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 электронном</w:t>
            </w:r>
            <w:hyperlink r:id="rId35" w:anchor="YANDEX_48" w:history="1"/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виде</w:t>
            </w:r>
          </w:p>
        </w:tc>
      </w:tr>
      <w:tr w:rsidR="007D75A6" w:rsidRPr="007E6F08" w:rsidTr="007D75A6">
        <w:trPr>
          <w:gridBefore w:val="1"/>
          <w:wBefore w:w="6" w:type="dxa"/>
          <w:trHeight w:val="466"/>
          <w:tblCellSpacing w:w="0" w:type="dxa"/>
        </w:trPr>
        <w:tc>
          <w:tcPr>
            <w:tcW w:w="68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 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</w:t>
            </w:r>
          </w:p>
        </w:tc>
      </w:tr>
      <w:tr w:rsidR="007D75A6" w:rsidRPr="007E6F08" w:rsidTr="007D75A6">
        <w:trPr>
          <w:gridBefore w:val="1"/>
          <w:wBefore w:w="6" w:type="dxa"/>
          <w:trHeight w:val="144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22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Терского с/п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01.04.2017г.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01.07.2017г.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E6F08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144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 xml:space="preserve">Признание граждан, малоимущими, в целях принятия их на учет в качестве нуждающихся в жилых помещениях, предоставляемых по договорам социального </w:t>
            </w:r>
            <w:r w:rsidRPr="007D75A6">
              <w:rPr>
                <w:rFonts w:ascii="Times New Roman" w:hAnsi="Times New Roman"/>
                <w:sz w:val="28"/>
                <w:szCs w:val="28"/>
              </w:rPr>
              <w:lastRenderedPageBreak/>
              <w:t>найма</w:t>
            </w:r>
          </w:p>
        </w:tc>
        <w:tc>
          <w:tcPr>
            <w:tcW w:w="22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Администрация Терского с/п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01.04.2017г.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01.07.</w:t>
            </w:r>
            <w:r w:rsidR="007D75A6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7D75A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E6F08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3225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2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Терского с/п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01.04.2017г.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01.07.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D75A6">
                <w:rPr>
                  <w:rFonts w:ascii="Times New Roman" w:hAnsi="Times New Roman"/>
                  <w:color w:val="000000"/>
                  <w:sz w:val="28"/>
                  <w:szCs w:val="28"/>
                </w:rPr>
                <w:t>2017 г</w:t>
              </w:r>
            </w:smartTag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 г.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E6F08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653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Присвоение адреса объекту недвижимости</w:t>
            </w:r>
          </w:p>
        </w:tc>
        <w:tc>
          <w:tcPr>
            <w:tcW w:w="22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Терского с/п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01.04.2017г.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0975CC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01.07.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  <w:r w:rsidR="007D75A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E6F08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2921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Терского с/п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01.04.2017г.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0975CC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01.07.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E6F08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144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 xml:space="preserve">Выдача выписки из похозяйственной книги </w:t>
            </w:r>
            <w:r w:rsidRPr="007D75A6">
              <w:rPr>
                <w:rFonts w:ascii="Times New Roman" w:hAnsi="Times New Roman"/>
                <w:sz w:val="28"/>
                <w:szCs w:val="28"/>
              </w:rPr>
              <w:lastRenderedPageBreak/>
              <w:t>справок и иных документов</w:t>
            </w:r>
          </w:p>
        </w:tc>
        <w:tc>
          <w:tcPr>
            <w:tcW w:w="22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Администрация Терского с/п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01.04.2017г.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0975CC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01.07.</w:t>
            </w:r>
            <w:r w:rsidR="007E6F08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  <w:r w:rsidR="007D75A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E6F08" w:rsidRDefault="007E6F08" w:rsidP="007E6F0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674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690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Выдача справок о составе семьи, с места жительства</w:t>
            </w:r>
          </w:p>
        </w:tc>
        <w:tc>
          <w:tcPr>
            <w:tcW w:w="2267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Терского с/п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01.04.2017г.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0975CC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01.07.</w:t>
            </w:r>
            <w:r w:rsidR="007D75A6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="007E6F08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7D75A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E6F08" w:rsidRDefault="007E6F08" w:rsidP="007E6F0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2388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E6F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 на территории Терского сельского поселения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0975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Администрация Терского с/п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0975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01.04.2017</w:t>
            </w:r>
            <w:r w:rsidRPr="007D75A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D75A6" w:rsidP="007D7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01.07.</w:t>
            </w:r>
            <w:r w:rsidR="007E6F08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1"/>
            </w:tcBorders>
          </w:tcPr>
          <w:p w:rsidR="007E6F08" w:rsidRPr="007E6F08" w:rsidRDefault="007E6F08" w:rsidP="007E6F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35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E6F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0975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Администрация Терского с/п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0975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01.04.2017</w:t>
            </w:r>
            <w:r w:rsidRPr="007D75A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D75A6" w:rsidP="000975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01.07.2017</w:t>
            </w:r>
            <w:r w:rsidR="007E6F08" w:rsidRPr="007D75A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</w:t>
            </w:r>
            <w:r w:rsidRPr="007D75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1"/>
            </w:tcBorders>
          </w:tcPr>
          <w:p w:rsidR="007E6F08" w:rsidRPr="007E6F08" w:rsidRDefault="007E6F08" w:rsidP="007E6F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2887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Default="007E6F08" w:rsidP="007E6F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  <w:p w:rsidR="007D75A6" w:rsidRPr="007D75A6" w:rsidRDefault="007D75A6" w:rsidP="007E6F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Администрация Терского с/п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01.04.2017</w:t>
            </w:r>
            <w:r w:rsidRPr="007D75A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D75A6" w:rsidP="000975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01.07.2017</w:t>
            </w:r>
            <w:r w:rsidR="007E6F08" w:rsidRPr="007D75A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</w:t>
            </w:r>
            <w:r w:rsidRPr="007D75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E6F08" w:rsidRDefault="007E6F08" w:rsidP="007E6F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35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Организация приёма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в срок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Администрация Терского с\п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До 01.04.2016г.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До 01.07.2016г.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</w:p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01.01.2018г.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E6F08" w:rsidRDefault="007E6F08" w:rsidP="007E6F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75A6" w:rsidRPr="007E6F08" w:rsidTr="007D75A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62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F08" w:rsidRPr="007D75A6" w:rsidRDefault="007E6F08" w:rsidP="007E6F08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F08" w:rsidRPr="007D75A6" w:rsidRDefault="007E6F08" w:rsidP="007E6F08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Выдача актов:</w:t>
            </w:r>
          </w:p>
          <w:p w:rsidR="007E6F08" w:rsidRPr="007D75A6" w:rsidRDefault="007E6F08" w:rsidP="007E6F08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- обследования жилищных, материально-бытовых условий гражданина;</w:t>
            </w:r>
          </w:p>
          <w:p w:rsidR="007E6F08" w:rsidRPr="007D75A6" w:rsidRDefault="007E6F08" w:rsidP="007E6F0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- обследование условий жизни гражданина, выразившего желание стать опекуном или попечителем совершеннолетнего недееспособного или не полностью дееспособного гражданина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F08" w:rsidRPr="007D75A6" w:rsidRDefault="007E6F08" w:rsidP="000975CC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Терского с\п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F08" w:rsidRPr="007D75A6" w:rsidRDefault="007E6F08" w:rsidP="007D75A6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01.04.2016г.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F08" w:rsidRPr="007D75A6" w:rsidRDefault="007D75A6" w:rsidP="000975CC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01.07.2016</w:t>
            </w:r>
            <w:r w:rsidR="007E6F08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F08" w:rsidRPr="007D75A6" w:rsidRDefault="007E6F08" w:rsidP="000975CC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F08" w:rsidRPr="007D75A6" w:rsidRDefault="007E6F08" w:rsidP="007D75A6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F08" w:rsidRPr="007E6F08" w:rsidRDefault="007E6F08" w:rsidP="007E6F08">
            <w:pPr>
              <w:spacing w:before="240"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7E6F08" w:rsidRPr="007E6F08" w:rsidRDefault="007E6F08" w:rsidP="007E6F08">
      <w:pPr>
        <w:spacing w:before="240" w:after="0"/>
        <w:rPr>
          <w:rFonts w:ascii="Times New Roman" w:hAnsi="Times New Roman"/>
        </w:rPr>
      </w:pPr>
    </w:p>
    <w:p w:rsidR="007D75A6" w:rsidRDefault="007D75A6" w:rsidP="007E6F08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7D75A6" w:rsidSect="007D75A6">
          <w:headerReference w:type="default" r:id="rId36"/>
          <w:pgSz w:w="15840" w:h="12240" w:orient="landscape" w:code="1"/>
          <w:pgMar w:top="1701" w:right="851" w:bottom="851" w:left="1134" w:header="720" w:footer="720" w:gutter="0"/>
          <w:cols w:space="720"/>
          <w:noEndnote/>
          <w:titlePg/>
          <w:docGrid w:linePitch="326"/>
        </w:sectPr>
      </w:pPr>
      <w:bookmarkStart w:id="13" w:name="sub_2000"/>
    </w:p>
    <w:p w:rsidR="007D75A6" w:rsidRPr="007D75A6" w:rsidRDefault="007D75A6" w:rsidP="007D75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75A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7D75A6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7D75A6" w:rsidRPr="007D75A6" w:rsidRDefault="007D75A6" w:rsidP="007D75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75A6">
        <w:rPr>
          <w:rFonts w:ascii="Times New Roman" w:hAnsi="Times New Roman"/>
          <w:sz w:val="28"/>
          <w:szCs w:val="28"/>
        </w:rPr>
        <w:t>Администрации Терского с\п</w:t>
      </w:r>
    </w:p>
    <w:p w:rsidR="007D75A6" w:rsidRPr="007D75A6" w:rsidRDefault="007D75A6" w:rsidP="007D75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75A6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7D75A6" w:rsidRPr="007D75A6" w:rsidRDefault="007D75A6" w:rsidP="007D75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75A6">
        <w:rPr>
          <w:rFonts w:ascii="Times New Roman" w:hAnsi="Times New Roman"/>
          <w:sz w:val="28"/>
          <w:szCs w:val="28"/>
        </w:rPr>
        <w:t>от 07.09.2017 г. №  11</w:t>
      </w:r>
    </w:p>
    <w:p w:rsidR="007E6F08" w:rsidRPr="007E6F08" w:rsidRDefault="007E6F08" w:rsidP="007E6F08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F08">
        <w:rPr>
          <w:rFonts w:ascii="Times New Roman" w:hAnsi="Times New Roman" w:cs="Times New Roman"/>
          <w:sz w:val="28"/>
          <w:szCs w:val="28"/>
        </w:rPr>
        <w:t>Этапы</w:t>
      </w:r>
      <w:r w:rsidRPr="007E6F08">
        <w:rPr>
          <w:rFonts w:ascii="Times New Roman" w:hAnsi="Times New Roman" w:cs="Times New Roman"/>
          <w:sz w:val="28"/>
          <w:szCs w:val="28"/>
        </w:rPr>
        <w:br/>
        <w:t>перехода на предоставление услуг (функций) в электронном виде</w:t>
      </w:r>
      <w:r w:rsidRPr="007E6F08">
        <w:rPr>
          <w:rFonts w:ascii="Times New Roman" w:hAnsi="Times New Roman" w:cs="Times New Roman"/>
          <w:sz w:val="28"/>
          <w:szCs w:val="28"/>
        </w:rPr>
        <w:br/>
        <w:t>(утв</w:t>
      </w:r>
      <w:r w:rsidRPr="007E6F0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w:anchor="sub_0" w:history="1">
        <w:r w:rsidRPr="007D75A6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7E6F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Терского </w:t>
      </w:r>
      <w:r w:rsidRPr="007E6F08">
        <w:rPr>
          <w:rFonts w:ascii="Times New Roman" w:hAnsi="Times New Roman" w:cs="Times New Roman"/>
          <w:sz w:val="28"/>
          <w:szCs w:val="28"/>
        </w:rPr>
        <w:t xml:space="preserve">сельского поселения Грозненского муниципального района </w:t>
      </w:r>
      <w:r w:rsidR="000975CC">
        <w:rPr>
          <w:rFonts w:ascii="Times New Roman" w:hAnsi="Times New Roman" w:cs="Times New Roman"/>
          <w:sz w:val="28"/>
          <w:szCs w:val="28"/>
        </w:rPr>
        <w:t>07.09.2017</w:t>
      </w:r>
      <w:r w:rsidRPr="007E6F08">
        <w:rPr>
          <w:rFonts w:ascii="Times New Roman" w:hAnsi="Times New Roman" w:cs="Times New Roman"/>
          <w:sz w:val="28"/>
          <w:szCs w:val="28"/>
        </w:rPr>
        <w:t xml:space="preserve">г. </w:t>
      </w:r>
      <w:r w:rsidR="000975CC">
        <w:rPr>
          <w:rFonts w:ascii="Times New Roman" w:hAnsi="Times New Roman" w:cs="Times New Roman"/>
          <w:sz w:val="28"/>
          <w:szCs w:val="28"/>
        </w:rPr>
        <w:t>№ 11</w:t>
      </w:r>
      <w:r w:rsidRPr="007E6F08">
        <w:rPr>
          <w:rFonts w:ascii="Times New Roman" w:hAnsi="Times New Roman" w:cs="Times New Roman"/>
          <w:sz w:val="28"/>
          <w:szCs w:val="28"/>
        </w:rPr>
        <w:t>)</w:t>
      </w:r>
    </w:p>
    <w:p w:rsidR="007E6F08" w:rsidRPr="007E6F08" w:rsidRDefault="007E6F08" w:rsidP="007E6F0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8"/>
        <w:gridCol w:w="8162"/>
      </w:tblGrid>
      <w:tr w:rsidR="007E6F08" w:rsidRPr="007E6F08" w:rsidTr="00D719F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7E6F08" w:rsidRPr="007E6F08" w:rsidRDefault="007E6F08" w:rsidP="000975CC">
            <w:pPr>
              <w:pStyle w:val="af3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</w:tr>
      <w:tr w:rsidR="007E6F08" w:rsidRPr="007E6F08" w:rsidTr="00D719F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7E6F08" w:rsidRPr="007E6F08" w:rsidRDefault="007E6F08" w:rsidP="00097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F08" w:rsidRPr="007E6F08" w:rsidTr="00D719F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7E6F08" w:rsidRPr="007E6F08" w:rsidRDefault="007E6F08" w:rsidP="00097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F08" w:rsidRPr="007E6F08" w:rsidTr="00D719F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7E6F08" w:rsidRPr="007E6F08" w:rsidRDefault="007E6F08" w:rsidP="00097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F08" w:rsidRPr="007E6F08" w:rsidTr="00D719F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7E6F08" w:rsidRPr="007E6F08" w:rsidRDefault="007E6F08" w:rsidP="00097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F08" w:rsidRPr="007E6F08" w:rsidTr="00D719F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7E6F08" w:rsidRPr="007E6F08" w:rsidRDefault="007E6F08" w:rsidP="00097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6F08" w:rsidRPr="007E6F08" w:rsidRDefault="007E6F08" w:rsidP="007E6F08">
      <w:pPr>
        <w:spacing w:after="0"/>
        <w:rPr>
          <w:rFonts w:ascii="Times New Roman" w:hAnsi="Times New Roman"/>
          <w:sz w:val="28"/>
          <w:szCs w:val="28"/>
        </w:rPr>
      </w:pPr>
    </w:p>
    <w:p w:rsidR="007E6F08" w:rsidRPr="007E6F08" w:rsidRDefault="007E6F08" w:rsidP="007E6F08">
      <w:pPr>
        <w:spacing w:after="0"/>
        <w:rPr>
          <w:rFonts w:ascii="Times New Roman" w:hAnsi="Times New Roman"/>
          <w:sz w:val="28"/>
          <w:szCs w:val="28"/>
        </w:rPr>
      </w:pPr>
    </w:p>
    <w:p w:rsidR="007E6F08" w:rsidRPr="007E6F08" w:rsidRDefault="007E6F08" w:rsidP="007E6F08">
      <w:pPr>
        <w:spacing w:after="0"/>
        <w:rPr>
          <w:rFonts w:ascii="Times New Roman" w:hAnsi="Times New Roman"/>
          <w:sz w:val="28"/>
          <w:szCs w:val="28"/>
        </w:rPr>
      </w:pPr>
    </w:p>
    <w:sectPr w:rsidR="007E6F08" w:rsidRPr="007E6F08" w:rsidSect="007D75A6">
      <w:pgSz w:w="12240" w:h="15840" w:code="1"/>
      <w:pgMar w:top="851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82A" w:rsidRDefault="00EB382A" w:rsidP="00CC0D03">
      <w:pPr>
        <w:spacing w:after="0" w:line="240" w:lineRule="auto"/>
      </w:pPr>
      <w:r>
        <w:separator/>
      </w:r>
    </w:p>
  </w:endnote>
  <w:endnote w:type="continuationSeparator" w:id="1">
    <w:p w:rsidR="00EB382A" w:rsidRDefault="00EB382A" w:rsidP="00CC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82A" w:rsidRDefault="00EB382A" w:rsidP="00CC0D03">
      <w:pPr>
        <w:spacing w:after="0" w:line="240" w:lineRule="auto"/>
      </w:pPr>
      <w:r>
        <w:separator/>
      </w:r>
    </w:p>
  </w:footnote>
  <w:footnote w:type="continuationSeparator" w:id="1">
    <w:p w:rsidR="00EB382A" w:rsidRDefault="00EB382A" w:rsidP="00CC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57" w:rsidRPr="00765E37" w:rsidRDefault="00EB382A" w:rsidP="00772D57">
    <w:pPr>
      <w:pStyle w:val="af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AC"/>
    <w:multiLevelType w:val="multilevel"/>
    <w:tmpl w:val="F18E62DC"/>
    <w:lvl w:ilvl="0">
      <w:start w:val="1"/>
      <w:numFmt w:val="decimal"/>
      <w:lvlText w:val="%1."/>
      <w:lvlJc w:val="left"/>
      <w:pPr>
        <w:tabs>
          <w:tab w:val="num" w:pos="1211"/>
        </w:tabs>
        <w:ind w:left="567" w:firstLine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hint="default"/>
      </w:rPr>
    </w:lvl>
  </w:abstractNum>
  <w:abstractNum w:abstractNumId="1">
    <w:nsid w:val="1D9B7273"/>
    <w:multiLevelType w:val="hybridMultilevel"/>
    <w:tmpl w:val="A9F46184"/>
    <w:lvl w:ilvl="0" w:tplc="FB5E0B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CF5F8A"/>
    <w:multiLevelType w:val="singleLevel"/>
    <w:tmpl w:val="D57A60F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E554805"/>
    <w:multiLevelType w:val="hybridMultilevel"/>
    <w:tmpl w:val="EE18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2A547D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845"/>
    <w:rsid w:val="000018EE"/>
    <w:rsid w:val="00022F12"/>
    <w:rsid w:val="00094C8D"/>
    <w:rsid w:val="000975CC"/>
    <w:rsid w:val="000A6C17"/>
    <w:rsid w:val="000F3FA1"/>
    <w:rsid w:val="00105790"/>
    <w:rsid w:val="00131EBD"/>
    <w:rsid w:val="00143E9D"/>
    <w:rsid w:val="00187C7A"/>
    <w:rsid w:val="001C0F97"/>
    <w:rsid w:val="001E442C"/>
    <w:rsid w:val="00245238"/>
    <w:rsid w:val="002D1267"/>
    <w:rsid w:val="003B3314"/>
    <w:rsid w:val="00415D15"/>
    <w:rsid w:val="004F717F"/>
    <w:rsid w:val="00524081"/>
    <w:rsid w:val="00551D9C"/>
    <w:rsid w:val="00567E8E"/>
    <w:rsid w:val="005B53F2"/>
    <w:rsid w:val="005D2D24"/>
    <w:rsid w:val="0062328E"/>
    <w:rsid w:val="00623316"/>
    <w:rsid w:val="00642099"/>
    <w:rsid w:val="00691734"/>
    <w:rsid w:val="006E5810"/>
    <w:rsid w:val="006F1614"/>
    <w:rsid w:val="00790FBE"/>
    <w:rsid w:val="007B187C"/>
    <w:rsid w:val="007B1E73"/>
    <w:rsid w:val="007B5D93"/>
    <w:rsid w:val="007D75A6"/>
    <w:rsid w:val="007E6F08"/>
    <w:rsid w:val="0080053B"/>
    <w:rsid w:val="008370B7"/>
    <w:rsid w:val="00857A3A"/>
    <w:rsid w:val="008820A2"/>
    <w:rsid w:val="00885205"/>
    <w:rsid w:val="008A0226"/>
    <w:rsid w:val="008E28BA"/>
    <w:rsid w:val="00953286"/>
    <w:rsid w:val="009B2FED"/>
    <w:rsid w:val="009E28F4"/>
    <w:rsid w:val="00A059A9"/>
    <w:rsid w:val="00A07268"/>
    <w:rsid w:val="00A42FEB"/>
    <w:rsid w:val="00AA0137"/>
    <w:rsid w:val="00AB4596"/>
    <w:rsid w:val="00AE5AD3"/>
    <w:rsid w:val="00B4672D"/>
    <w:rsid w:val="00B52C4A"/>
    <w:rsid w:val="00B52FB6"/>
    <w:rsid w:val="00B82845"/>
    <w:rsid w:val="00BA14F8"/>
    <w:rsid w:val="00BA6A53"/>
    <w:rsid w:val="00BA781F"/>
    <w:rsid w:val="00BF48FD"/>
    <w:rsid w:val="00C015A6"/>
    <w:rsid w:val="00C01A3B"/>
    <w:rsid w:val="00C40C29"/>
    <w:rsid w:val="00CA1C56"/>
    <w:rsid w:val="00CB7AF7"/>
    <w:rsid w:val="00CC0D03"/>
    <w:rsid w:val="00CC0F89"/>
    <w:rsid w:val="00CC3DEA"/>
    <w:rsid w:val="00D6210A"/>
    <w:rsid w:val="00D6273D"/>
    <w:rsid w:val="00D70DE1"/>
    <w:rsid w:val="00DA2DA9"/>
    <w:rsid w:val="00DB6AF0"/>
    <w:rsid w:val="00DC0C6B"/>
    <w:rsid w:val="00DD33A1"/>
    <w:rsid w:val="00E00497"/>
    <w:rsid w:val="00E85EA9"/>
    <w:rsid w:val="00EB382A"/>
    <w:rsid w:val="00EB53A9"/>
    <w:rsid w:val="00EE2E6D"/>
    <w:rsid w:val="00F136D7"/>
    <w:rsid w:val="00F2014F"/>
    <w:rsid w:val="00F2156A"/>
    <w:rsid w:val="00F84F54"/>
    <w:rsid w:val="00FE3D38"/>
    <w:rsid w:val="00FE4D69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6F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82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415D15"/>
    <w:rPr>
      <w:b/>
      <w:bCs/>
    </w:rPr>
  </w:style>
  <w:style w:type="paragraph" w:styleId="a8">
    <w:name w:val="Body Text Indent"/>
    <w:basedOn w:val="a"/>
    <w:link w:val="a9"/>
    <w:rsid w:val="00415D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5D15"/>
    <w:rPr>
      <w:sz w:val="24"/>
      <w:szCs w:val="24"/>
    </w:rPr>
  </w:style>
  <w:style w:type="paragraph" w:customStyle="1" w:styleId="11">
    <w:name w:val="Знак Знак Знак Знак1 Знак Знак Знак"/>
    <w:basedOn w:val="a"/>
    <w:rsid w:val="00415D1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aa">
    <w:name w:val="Table Grid"/>
    <w:basedOn w:val="a1"/>
    <w:rsid w:val="00DD33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9B2F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Гипертекстовая ссылка"/>
    <w:rsid w:val="00F2156A"/>
    <w:rPr>
      <w:color w:val="008000"/>
    </w:rPr>
  </w:style>
  <w:style w:type="paragraph" w:styleId="ac">
    <w:name w:val="List Paragraph"/>
    <w:basedOn w:val="a"/>
    <w:uiPriority w:val="34"/>
    <w:qFormat/>
    <w:rsid w:val="00F2156A"/>
    <w:pPr>
      <w:ind w:left="720"/>
      <w:contextualSpacing/>
    </w:pPr>
  </w:style>
  <w:style w:type="paragraph" w:customStyle="1" w:styleId="ConsNormal">
    <w:name w:val="ConsNormal"/>
    <w:rsid w:val="001E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8E28B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8E28BA"/>
    <w:rPr>
      <w:sz w:val="16"/>
      <w:szCs w:val="16"/>
      <w:lang w:eastAsia="ar-SA"/>
    </w:rPr>
  </w:style>
  <w:style w:type="paragraph" w:styleId="ad">
    <w:name w:val="Body Text"/>
    <w:basedOn w:val="a"/>
    <w:link w:val="ae"/>
    <w:rsid w:val="002D1267"/>
    <w:pPr>
      <w:spacing w:after="120"/>
    </w:pPr>
  </w:style>
  <w:style w:type="character" w:customStyle="1" w:styleId="ae">
    <w:name w:val="Основной текст Знак"/>
    <w:basedOn w:val="a0"/>
    <w:link w:val="ad"/>
    <w:rsid w:val="002D1267"/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rsid w:val="002D126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12">
    <w:name w:val="1"/>
    <w:basedOn w:val="a0"/>
    <w:rsid w:val="002D1267"/>
  </w:style>
  <w:style w:type="paragraph" w:customStyle="1" w:styleId="13">
    <w:name w:val="Абзац списка1"/>
    <w:basedOn w:val="a"/>
    <w:rsid w:val="002D1267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link w:val="af0"/>
    <w:rsid w:val="002D1267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0">
    <w:name w:val="Верхний колонтитул Знак"/>
    <w:basedOn w:val="a0"/>
    <w:link w:val="af"/>
    <w:rsid w:val="002D1267"/>
    <w:rPr>
      <w:rFonts w:ascii="Calibri" w:eastAsia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rsid w:val="002D1267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2D1267"/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E6F08"/>
    <w:rPr>
      <w:rFonts w:ascii="Arial" w:hAnsi="Arial" w:cs="Arial"/>
      <w:b/>
      <w:bCs/>
      <w:kern w:val="32"/>
      <w:sz w:val="32"/>
      <w:szCs w:val="32"/>
    </w:rPr>
  </w:style>
  <w:style w:type="paragraph" w:customStyle="1" w:styleId="af3">
    <w:name w:val="Нормальный (таблица)"/>
    <w:basedOn w:val="a"/>
    <w:next w:val="a"/>
    <w:rsid w:val="007E6F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7E6F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garantF1://12071809.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6" Type="http://schemas.openxmlformats.org/officeDocument/2006/relationships/header" Target="header1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8418</Words>
  <Characters>47983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 12.</dc:creator>
  <cp:lastModifiedBy>FoM</cp:lastModifiedBy>
  <cp:revision>39</cp:revision>
  <cp:lastPrinted>2017-09-19T06:48:00Z</cp:lastPrinted>
  <dcterms:created xsi:type="dcterms:W3CDTF">2017-01-31T11:18:00Z</dcterms:created>
  <dcterms:modified xsi:type="dcterms:W3CDTF">2017-09-19T06:49:00Z</dcterms:modified>
</cp:coreProperties>
</file>